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60DC4" w14:textId="1B0965B9" w:rsidR="00B47DC1" w:rsidRDefault="000E3173" w:rsidP="000E3173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>
        <w:rPr>
          <w:lang w:val="ru-RU"/>
        </w:rPr>
        <w:t xml:space="preserve"> конкурсе с неограниченным участием</w:t>
      </w:r>
      <w:r w:rsidR="00B47DC1" w:rsidRPr="00B47DC1">
        <w:rPr>
          <w:lang w:val="ru-RU"/>
        </w:rPr>
        <w:t xml:space="preserve"> </w:t>
      </w:r>
      <w:r w:rsidR="00B47DC1">
        <w:rPr>
          <w:lang w:val="ky-KG"/>
        </w:rPr>
        <w:t>одноэтапной двухпакетной процедур</w:t>
      </w:r>
      <w:r w:rsidR="000B3838">
        <w:rPr>
          <w:lang w:val="ky-KG"/>
        </w:rPr>
        <w:t>е</w:t>
      </w:r>
      <w:r w:rsidR="00B47DC1">
        <w:rPr>
          <w:lang w:val="ky-KG"/>
        </w:rPr>
        <w:t xml:space="preserve"> </w:t>
      </w:r>
      <w:r w:rsidR="006E1051">
        <w:rPr>
          <w:lang w:val="ky-KG"/>
        </w:rPr>
        <w:t>по</w:t>
      </w:r>
      <w:r w:rsidR="00A62A85">
        <w:rPr>
          <w:lang w:val="ky-KG"/>
        </w:rPr>
        <w:t xml:space="preserve"> отбор</w:t>
      </w:r>
      <w:r w:rsidR="006E1051">
        <w:rPr>
          <w:lang w:val="ky-KG"/>
        </w:rPr>
        <w:t>у</w:t>
      </w:r>
      <w:r w:rsidR="00904D3F">
        <w:rPr>
          <w:lang w:val="ky-KG"/>
        </w:rPr>
        <w:t xml:space="preserve"> поставщика</w:t>
      </w:r>
      <w:r w:rsidR="00A62A85">
        <w:rPr>
          <w:lang w:val="ky-KG"/>
        </w:rPr>
        <w:t xml:space="preserve"> </w:t>
      </w:r>
      <w:r w:rsidR="00C5345F">
        <w:rPr>
          <w:lang w:val="ky-KG"/>
        </w:rPr>
        <w:t xml:space="preserve">услуг </w:t>
      </w:r>
      <w:r w:rsidR="00904D3F">
        <w:rPr>
          <w:lang w:val="ky-KG"/>
        </w:rPr>
        <w:t>по размещению (гостиничных услуг)</w:t>
      </w:r>
      <w:r w:rsidR="000B3838">
        <w:rPr>
          <w:lang w:val="ky-KG"/>
        </w:rPr>
        <w:t xml:space="preserve"> </w:t>
      </w:r>
      <w:r w:rsidR="00C5345F">
        <w:rPr>
          <w:lang w:val="ky-KG"/>
        </w:rPr>
        <w:t xml:space="preserve">на территории Ыссык-Кульской области </w:t>
      </w:r>
      <w:r w:rsidR="00013307">
        <w:rPr>
          <w:lang w:val="ky-KG"/>
        </w:rPr>
        <w:t xml:space="preserve">- </w:t>
      </w:r>
      <w:r w:rsidR="00C5345F">
        <w:rPr>
          <w:lang w:val="ky-KG"/>
        </w:rPr>
        <w:t>г</w:t>
      </w:r>
      <w:r w:rsidR="00013307">
        <w:rPr>
          <w:lang w:val="ky-KG"/>
        </w:rPr>
        <w:t xml:space="preserve"> </w:t>
      </w:r>
      <w:r w:rsidR="00C5345F">
        <w:rPr>
          <w:lang w:val="ky-KG"/>
        </w:rPr>
        <w:t>Каракол</w:t>
      </w:r>
      <w:r w:rsidR="00A12093">
        <w:rPr>
          <w:lang w:val="ky-KG"/>
        </w:rPr>
        <w:t>”</w:t>
      </w:r>
    </w:p>
    <w:p w14:paraId="39BD8448" w14:textId="77777777" w:rsidR="000E3173" w:rsidRPr="00B3563C" w:rsidRDefault="000E3173" w:rsidP="000E3173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0E3173" w:rsidRPr="00F628A6" w14:paraId="4A5C1F00" w14:textId="77777777" w:rsidTr="005949CE">
        <w:tc>
          <w:tcPr>
            <w:tcW w:w="2335" w:type="dxa"/>
          </w:tcPr>
          <w:p w14:paraId="3688863D" w14:textId="77777777" w:rsidR="000E3173" w:rsidRPr="00CE0BDB" w:rsidRDefault="000E3173" w:rsidP="005949C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500E4320" w14:textId="77777777" w:rsidR="000E3173" w:rsidRPr="00694A0D" w:rsidRDefault="000E3173" w:rsidP="005949C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763981B9" w14:textId="77777777" w:rsidR="00B47DC1" w:rsidRPr="00694A0D" w:rsidRDefault="00B47DC1" w:rsidP="005949C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  <w:p w14:paraId="2E92A1F6" w14:textId="1877BE7B" w:rsidR="00B47DC1" w:rsidRPr="00B47DC1" w:rsidRDefault="00B47DC1" w:rsidP="005949C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B47DC1">
              <w:rPr>
                <w:lang w:val="ru-RU"/>
              </w:rPr>
              <w:t xml:space="preserve">Перед подготовкой конкурсного предложения, участнику необходимо ознакомиться с </w:t>
            </w:r>
            <w:r w:rsidRPr="00B47DC1">
              <w:rPr>
                <w:b/>
                <w:bCs/>
                <w:lang w:val="ru-RU"/>
              </w:rPr>
              <w:t>Инструкцией по подготовке конкурсной заявки (для поставщиков)</w:t>
            </w:r>
            <w:r w:rsidRPr="00B47DC1">
              <w:rPr>
                <w:lang w:val="ru-RU"/>
              </w:rPr>
              <w:t xml:space="preserve"> (приложение 1)</w:t>
            </w:r>
          </w:p>
        </w:tc>
      </w:tr>
      <w:tr w:rsidR="000E3173" w:rsidRPr="00F628A6" w14:paraId="20CF48F9" w14:textId="77777777" w:rsidTr="005949CE">
        <w:tc>
          <w:tcPr>
            <w:tcW w:w="2335" w:type="dxa"/>
          </w:tcPr>
          <w:p w14:paraId="4B1E2B86" w14:textId="77777777" w:rsidR="000E3173" w:rsidRPr="00CE0BDB" w:rsidRDefault="000E3173" w:rsidP="005949CE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5F789C6E" w14:textId="77777777" w:rsidR="000E3173" w:rsidRPr="00CE0BDB" w:rsidRDefault="000E3173" w:rsidP="005949C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36A8412" w14:textId="77777777" w:rsidR="00624C58" w:rsidRPr="00624C58" w:rsidRDefault="00624C58" w:rsidP="00624C5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>Конкурсная заявка должна быть представлена вместе с гарантийным обеспечением конкурсной заявки в виде декларации, гарантирующей конкурсную заявку.</w:t>
            </w:r>
          </w:p>
          <w:p w14:paraId="38598E2A" w14:textId="77777777" w:rsidR="00624C58" w:rsidRPr="00624C58" w:rsidRDefault="00624C58" w:rsidP="00624C5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598909" w14:textId="773C1D28" w:rsidR="00624C58" w:rsidRDefault="00624C58" w:rsidP="00624C5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 xml:space="preserve">Конкурсная заявка должна быть действительна в течение </w:t>
            </w:r>
            <w:r w:rsidR="00BC3D25">
              <w:rPr>
                <w:rFonts w:ascii="Times New Roman" w:hAnsi="Times New Roman" w:cs="Times New Roman"/>
                <w:lang w:val="ru-RU"/>
              </w:rPr>
              <w:t>6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0 календарных дней. Для получения дополнительной информации или разъяснений конкурсной документации следует направить запрос на почту </w:t>
            </w:r>
            <w:hyperlink r:id="rId5" w:history="1">
              <w:r w:rsidR="00BC3D25" w:rsidRPr="001C2323">
                <w:rPr>
                  <w:rStyle w:val="af0"/>
                  <w:rFonts w:ascii="Times New Roman" w:hAnsi="Times New Roman" w:cs="Times New Roman"/>
                  <w:lang w:val="ru-RU"/>
                </w:rPr>
                <w:t>Meerim.Toibaeva@kumtor.kg</w:t>
              </w:r>
            </w:hyperlink>
            <w:r w:rsidR="00BC3D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не позднее 1</w:t>
            </w:r>
            <w:r w:rsidR="006D5D35">
              <w:rPr>
                <w:rFonts w:ascii="Times New Roman" w:hAnsi="Times New Roman" w:cs="Times New Roman"/>
                <w:lang w:val="ru-RU"/>
              </w:rPr>
              <w:t>1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.00 часов </w:t>
            </w:r>
            <w:r w:rsidR="00F628A6">
              <w:rPr>
                <w:rFonts w:ascii="Times New Roman" w:hAnsi="Times New Roman" w:cs="Times New Roman"/>
                <w:lang w:val="ru-RU"/>
              </w:rPr>
              <w:t>24</w:t>
            </w:r>
            <w:r w:rsidR="007D6995" w:rsidRPr="007D6995">
              <w:rPr>
                <w:rFonts w:ascii="Times New Roman" w:hAnsi="Times New Roman" w:cs="Times New Roman"/>
                <w:lang w:val="ru-RU"/>
              </w:rPr>
              <w:t xml:space="preserve"> марта</w:t>
            </w:r>
            <w:r w:rsidR="00BC3D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>202</w:t>
            </w:r>
            <w:r w:rsidR="00BC3D25">
              <w:rPr>
                <w:rFonts w:ascii="Times New Roman" w:hAnsi="Times New Roman" w:cs="Times New Roman"/>
                <w:lang w:val="ru-RU"/>
              </w:rPr>
              <w:t>6 года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за 3 рабочих дней до истечения окончательного срока предоставления конкурсных заявок. Закупающая организация не будет считаться ответственной за любую задержку, вызванную обстоятельствами вне его контроля.</w:t>
            </w:r>
          </w:p>
          <w:p w14:paraId="17052ACE" w14:textId="77777777" w:rsidR="00624C58" w:rsidRDefault="00624C58" w:rsidP="00624C5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15FF41" w14:textId="7378C6C8" w:rsidR="000E3173" w:rsidRPr="00624C58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CD4A6C">
              <w:rPr>
                <w:lang w:val="ru-RU"/>
              </w:rPr>
              <w:t xml:space="preserve"> </w:t>
            </w:r>
            <w:hyperlink r:id="rId6" w:history="1">
              <w:r w:rsidR="00DF61B6" w:rsidRPr="00C959FC">
                <w:rPr>
                  <w:rStyle w:val="af0"/>
                  <w:rFonts w:ascii="Times New Roman" w:hAnsi="Times New Roman" w:cs="Times New Roman"/>
                  <w:b/>
                  <w:bCs/>
                </w:rPr>
                <w:t>hostels</w:t>
              </w:r>
              <w:r w:rsidR="00DF61B6" w:rsidRPr="00C959F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2026@</w:t>
              </w:r>
              <w:proofErr w:type="spellStart"/>
              <w:r w:rsidR="00DF61B6" w:rsidRPr="00C959FC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DF61B6" w:rsidRPr="00C959F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DF61B6" w:rsidRPr="00C959FC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28570D" w:rsidRPr="0028570D">
              <w:rPr>
                <w:lang w:val="ru-RU"/>
              </w:rPr>
              <w:t xml:space="preserve"> </w:t>
            </w:r>
            <w:r w:rsidRPr="00B47DC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B47DC1">
              <w:rPr>
                <w:rFonts w:ascii="Times New Roman" w:hAnsi="Times New Roman" w:cs="Times New Roman"/>
                <w:b/>
                <w:bCs/>
                <w:lang w:val="ru-RU"/>
              </w:rPr>
              <w:t>не позднее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</w:t>
            </w:r>
            <w:r w:rsidR="0091036E" w:rsidRPr="0091036E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.00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F628A6">
              <w:rPr>
                <w:rFonts w:ascii="Times New Roman" w:hAnsi="Times New Roman" w:cs="Times New Roman"/>
                <w:b/>
                <w:bCs/>
                <w:lang w:val="ru-RU"/>
              </w:rPr>
              <w:t>27</w:t>
            </w:r>
            <w:r w:rsidR="007D6995" w:rsidRPr="007D699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марта</w:t>
            </w:r>
            <w:r w:rsidR="00853B0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BC3D25" w:rsidRPr="00BC3D25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4FD043A" w14:textId="77777777" w:rsidR="00A571D7" w:rsidRPr="00624C58" w:rsidRDefault="00A571D7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A13EC3E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Конкурс проводится в два этапа и для каждого этапа необходимо оформить два отдельных письма:</w:t>
            </w:r>
          </w:p>
          <w:p w14:paraId="095AB535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7E66BF2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Первое письмо (для первого этапа) подается с документами подтверждающие квалификационную и техническую часть. В теме указать «Квалификационные документы»;</w:t>
            </w:r>
          </w:p>
          <w:p w14:paraId="5DC81DDF" w14:textId="76BCE430" w:rsidR="00A571D7" w:rsidRPr="007D6995" w:rsidRDefault="006B70BF" w:rsidP="0091036E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приложено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12ED0B2" w14:textId="0F9A45B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Второе письмо (для второго этапа) подается с финансовым предложением.</w:t>
            </w:r>
          </w:p>
          <w:p w14:paraId="5C0930F4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7A7D6E2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 теме указать «Финансовые документы»;</w:t>
            </w:r>
          </w:p>
          <w:p w14:paraId="24D7C5B6" w14:textId="77777777" w:rsidR="000E3173" w:rsidRPr="007D6995" w:rsidRDefault="000E3173" w:rsidP="005949CE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4C8A785" w14:textId="77777777" w:rsidR="000E3173" w:rsidRPr="00CE0BDB" w:rsidRDefault="000E3173" w:rsidP="005949CE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коммерческое предложение, содержащее в себе цену заявки согласно предоставленному Заказчиком Технического задания. </w:t>
            </w:r>
          </w:p>
        </w:tc>
      </w:tr>
      <w:tr w:rsidR="000E3173" w:rsidRPr="00F628A6" w14:paraId="20C9FD49" w14:textId="77777777" w:rsidTr="005949CE">
        <w:tc>
          <w:tcPr>
            <w:tcW w:w="2335" w:type="dxa"/>
          </w:tcPr>
          <w:p w14:paraId="4B2F4003" w14:textId="77777777" w:rsidR="000E3173" w:rsidRPr="006347BD" w:rsidRDefault="000E3173" w:rsidP="005949CE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lastRenderedPageBreak/>
              <w:t>Важно!!!</w:t>
            </w:r>
          </w:p>
        </w:tc>
        <w:tc>
          <w:tcPr>
            <w:tcW w:w="7344" w:type="dxa"/>
          </w:tcPr>
          <w:p w14:paraId="6EB79ED6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1555593A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064CC5B0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A48AC95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61119A15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Часть2, и так далее. </w:t>
            </w:r>
          </w:p>
          <w:p w14:paraId="7B50FC2E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CE767C5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484E289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8F35FE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на два пакета документов. </w:t>
            </w:r>
          </w:p>
          <w:p w14:paraId="2BB2513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2E1BACF" w14:textId="77777777" w:rsidR="000E3173" w:rsidRPr="0004182F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58C89A9F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E424F8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 xml:space="preserve">участника. </w:t>
            </w:r>
          </w:p>
          <w:p w14:paraId="22E0B6AE" w14:textId="77777777" w:rsidR="000E3173" w:rsidRPr="00694A0D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>Не допускается отображение стоимости конкурсной заявки, любых других данных, что раскроет стоимость предложения. Конкурсная заявка участника, отразившего в первом пакете документов стоимость своего предложения, подлежит отклонению.</w:t>
            </w:r>
          </w:p>
          <w:p w14:paraId="1EBE46D8" w14:textId="3E91173E" w:rsidR="00A571D7" w:rsidRP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Письмо, подтверждающее заинтересованность в участии в конкурсе, форма заявки прилагается (приложение 2)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9E3F014" w14:textId="71A1F134" w:rsid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</w:t>
            </w:r>
            <w:r w:rsidR="00331DA7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="00331DA7" w:rsidRPr="00331DA7">
              <w:rPr>
                <w:rFonts w:ascii="Times New Roman" w:hAnsi="Times New Roman" w:cs="Times New Roman"/>
                <w:lang w:val="ky-KG"/>
              </w:rPr>
              <w:t>а также сканированную копию решения о назначении в качестве руководителя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05E7BBD" w14:textId="1812F00B" w:rsid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</w:t>
            </w:r>
            <w:r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045FE433" w14:textId="617564FA" w:rsid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Декларацию о добросовестности, форма прилагается (приложение 3)</w:t>
            </w:r>
            <w:r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41694C43" w14:textId="142ED29D" w:rsid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Декларацию гарантирующую конкурсную заявку, форма прилагается (приложение 4)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E394371" w14:textId="7EBD509D" w:rsidR="001F464E" w:rsidRDefault="001F464E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F464E">
              <w:rPr>
                <w:rFonts w:ascii="Times New Roman" w:hAnsi="Times New Roman" w:cs="Times New Roman"/>
                <w:lang w:val="ru-RU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отчетную </w:t>
            </w:r>
            <w:r w:rsidR="00DC3EBA">
              <w:rPr>
                <w:rFonts w:ascii="Times New Roman" w:hAnsi="Times New Roman" w:cs="Times New Roman"/>
                <w:lang w:val="ru-RU"/>
              </w:rPr>
              <w:t>период</w:t>
            </w:r>
            <w:r w:rsidRPr="001F464E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A2E134A" w14:textId="77777777" w:rsidR="00051436" w:rsidRPr="00051436" w:rsidRDefault="00051436" w:rsidP="00051436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2023–2024 гг.:</w:t>
            </w:r>
          </w:p>
          <w:p w14:paraId="74A6CE6E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Бухгалтерский баланс;</w:t>
            </w:r>
          </w:p>
          <w:p w14:paraId="3E4A35EA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Отчет о прибылях и убытках;</w:t>
            </w:r>
          </w:p>
          <w:p w14:paraId="400337D6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Отчет о движении денежных средств;</w:t>
            </w:r>
          </w:p>
          <w:p w14:paraId="5681E0D0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Отчет об изменении капитала.</w:t>
            </w:r>
          </w:p>
          <w:p w14:paraId="4BB97E74" w14:textId="4F9A5DC2" w:rsid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Или Единая Налоговая Декларация за 2023–2024 гг.</w:t>
            </w:r>
          </w:p>
          <w:p w14:paraId="4894D943" w14:textId="77777777" w:rsidR="001F464E" w:rsidRPr="00A571D7" w:rsidRDefault="001F464E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3B0AF14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C394DC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4D68EDDB" w14:textId="77777777" w:rsidR="000E3173" w:rsidRPr="002213AD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 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4D79D75B" w14:textId="77777777" w:rsidR="000E3173" w:rsidRPr="007B262F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56478E0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Содержимое письма должно быть зашифровано паролем. Пароль будет запрошен у участника в случае прохождения участником первого этапа оценки. </w:t>
            </w:r>
          </w:p>
          <w:p w14:paraId="121FB54D" w14:textId="7CAC2656" w:rsidR="000E3173" w:rsidRDefault="006C6A4B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6C6A4B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 на официальном бланке, с указанием сроков выполнения работ, условий оплаты.</w:t>
            </w:r>
          </w:p>
          <w:p w14:paraId="1E080FD7" w14:textId="77777777" w:rsidR="006C6A4B" w:rsidRPr="000925FD" w:rsidRDefault="006C6A4B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57B04E4" w14:textId="77777777" w:rsidR="000E3173" w:rsidRPr="00CD156B" w:rsidRDefault="000E3173" w:rsidP="000E3173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3B778854" w14:textId="77777777" w:rsidR="000E3173" w:rsidRPr="00CD156B" w:rsidRDefault="000E3173" w:rsidP="000E3173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73B5CEC3" w14:textId="77777777" w:rsidR="000E3173" w:rsidRPr="00904646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0E3173" w:rsidRPr="00F628A6" w14:paraId="3E767B49" w14:textId="77777777" w:rsidTr="005949CE">
        <w:tc>
          <w:tcPr>
            <w:tcW w:w="2335" w:type="dxa"/>
          </w:tcPr>
          <w:p w14:paraId="7D2DD8B3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62DF417D" w14:textId="77777777" w:rsidR="000E3173" w:rsidRDefault="000E3173" w:rsidP="000E3173">
            <w:pPr>
              <w:pStyle w:val="ad"/>
              <w:numPr>
                <w:ilvl w:val="0"/>
                <w:numId w:val="2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29E038FF" w14:textId="77777777" w:rsidR="000E3173" w:rsidRPr="00FA3960" w:rsidRDefault="000E3173" w:rsidP="000E3173">
            <w:pPr>
              <w:pStyle w:val="a7"/>
              <w:numPr>
                <w:ilvl w:val="0"/>
                <w:numId w:val="2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  <w:p w14:paraId="19F74749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0E3173" w:rsidRPr="00D175E9" w14:paraId="4120CC28" w14:textId="77777777" w:rsidTr="005949CE">
        <w:tc>
          <w:tcPr>
            <w:tcW w:w="9679" w:type="dxa"/>
            <w:gridSpan w:val="2"/>
          </w:tcPr>
          <w:p w14:paraId="62646919" w14:textId="0B900909" w:rsidR="000E3173" w:rsidRPr="0040524A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Предложение с указанием темы: 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«</w:t>
            </w:r>
            <w:r w:rsidR="004C410A"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Услуга </w:t>
            </w:r>
            <w:r w:rsidR="00645A15"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по размещению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»</w:t>
            </w: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направлять на электронную почту</w:t>
            </w:r>
            <w:r w:rsidRPr="00417857">
              <w:rPr>
                <w:lang w:val="ru-RU"/>
              </w:rPr>
              <w:t xml:space="preserve"> </w:t>
            </w:r>
            <w:r w:rsidR="00645A15" w:rsidRPr="00645A15">
              <w:rPr>
                <w:rStyle w:val="af0"/>
                <w:rFonts w:ascii="Times New Roman" w:hAnsi="Times New Roman" w:cs="Times New Roman"/>
                <w:b/>
                <w:bCs/>
              </w:rPr>
              <w:t>hostels</w:t>
            </w:r>
            <w:r w:rsidR="00645A15" w:rsidRPr="00DF61B6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hyperlink r:id="rId7" w:history="1">
              <w:r w:rsidR="00B7653A" w:rsidRPr="00DF61B6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proofErr w:type="spellStart"/>
              <w:r w:rsidR="00B7653A" w:rsidRPr="001C2323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B7653A" w:rsidRPr="00DF61B6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B7653A" w:rsidRPr="001C2323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051436" w:rsidRPr="00B47DC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051436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15CDE">
              <w:rPr>
                <w:rFonts w:ascii="Times New Roman" w:hAnsi="Times New Roman" w:cs="Times New Roman"/>
                <w:b/>
                <w:bCs/>
                <w:lang w:val="ru-RU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</w:t>
            </w:r>
            <w:r w:rsidR="00DF61B6" w:rsidRPr="00DF61B6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.00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9B7F85">
              <w:rPr>
                <w:rFonts w:ascii="Times New Roman" w:hAnsi="Times New Roman" w:cs="Times New Roman"/>
                <w:b/>
                <w:bCs/>
                <w:lang w:val="ru-RU"/>
              </w:rPr>
              <w:t>27</w:t>
            </w:r>
            <w:r w:rsidR="007D6995" w:rsidRPr="007D699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марта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B7653A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0E3173" w:rsidRPr="00F628A6" w14:paraId="4C177E65" w14:textId="77777777" w:rsidTr="005949CE">
        <w:tc>
          <w:tcPr>
            <w:tcW w:w="9679" w:type="dxa"/>
            <w:gridSpan w:val="2"/>
          </w:tcPr>
          <w:p w14:paraId="2244FFD6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0E3173" w:rsidRPr="00F628A6" w14:paraId="3759287B" w14:textId="77777777" w:rsidTr="005949CE">
        <w:tc>
          <w:tcPr>
            <w:tcW w:w="9679" w:type="dxa"/>
            <w:gridSpan w:val="2"/>
          </w:tcPr>
          <w:p w14:paraId="3C58D7BC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0E3173" w:rsidRPr="00F628A6" w14:paraId="3AE09401" w14:textId="77777777" w:rsidTr="005949CE">
        <w:tc>
          <w:tcPr>
            <w:tcW w:w="9679" w:type="dxa"/>
            <w:gridSpan w:val="2"/>
          </w:tcPr>
          <w:p w14:paraId="7272C0B6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3757F1A4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3DDED3B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33E2C34E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1D6B5D22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0E3173" w:rsidRPr="00F628A6" w14:paraId="4F2F5E87" w14:textId="77777777" w:rsidTr="005949CE">
        <w:tc>
          <w:tcPr>
            <w:tcW w:w="9679" w:type="dxa"/>
            <w:gridSpan w:val="2"/>
          </w:tcPr>
          <w:p w14:paraId="549ABC1C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0E3173" w:rsidRPr="00D175E9" w14:paraId="2925DAB8" w14:textId="77777777" w:rsidTr="005949CE">
        <w:tc>
          <w:tcPr>
            <w:tcW w:w="9679" w:type="dxa"/>
            <w:gridSpan w:val="2"/>
          </w:tcPr>
          <w:p w14:paraId="674A5182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8" w:history="1">
              <w:r w:rsidRPr="000F0DB5">
                <w:rPr>
                  <w:rStyle w:val="af0"/>
                </w:rPr>
                <w:t>Meerim</w:t>
              </w:r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Toibaeva</w:t>
              </w:r>
              <w:r w:rsidRPr="000F0DB5">
                <w:rPr>
                  <w:rStyle w:val="af0"/>
                  <w:lang w:val="ru-RU"/>
                </w:rPr>
                <w:t>@</w:t>
              </w:r>
              <w:proofErr w:type="spellStart"/>
              <w:r w:rsidRPr="000F0DB5">
                <w:rPr>
                  <w:rStyle w:val="af0"/>
                </w:rPr>
                <w:t>kumtor</w:t>
              </w:r>
              <w:proofErr w:type="spellEnd"/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kg</w:t>
              </w:r>
            </w:hyperlink>
          </w:p>
        </w:tc>
      </w:tr>
      <w:tr w:rsidR="000E3173" w:rsidRPr="00F628A6" w14:paraId="5CED8F40" w14:textId="77777777" w:rsidTr="005949CE">
        <w:tc>
          <w:tcPr>
            <w:tcW w:w="9679" w:type="dxa"/>
            <w:gridSpan w:val="2"/>
          </w:tcPr>
          <w:p w14:paraId="2C448D4D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209D60A5" w14:textId="77777777" w:rsidR="000E3173" w:rsidRPr="00955A7E" w:rsidRDefault="000E3173" w:rsidP="000E317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50915DFA" w14:textId="77777777" w:rsidR="000E3173" w:rsidRPr="00862E41" w:rsidRDefault="000E3173" w:rsidP="000E317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73CF16F6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Техническое задание. </w:t>
      </w:r>
    </w:p>
    <w:p w14:paraId="6AB0BEB8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Декларация о добросовестности.</w:t>
      </w:r>
    </w:p>
    <w:p w14:paraId="199193A7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Декларация, гарантирующая конкурсную заявку</w:t>
      </w:r>
    </w:p>
    <w:p w14:paraId="00DA3C59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</w:t>
      </w:r>
      <w:r w:rsidRPr="00586F19">
        <w:rPr>
          <w:rFonts w:ascii="Times New Roman" w:hAnsi="Times New Roman" w:cs="Times New Roman"/>
          <w:lang w:val="ru-RU"/>
        </w:rPr>
        <w:t xml:space="preserve"> Д</w:t>
      </w:r>
      <w:r>
        <w:rPr>
          <w:rFonts w:ascii="Times New Roman" w:hAnsi="Times New Roman" w:cs="Times New Roman"/>
          <w:lang w:val="ru-RU"/>
        </w:rPr>
        <w:t>екларация</w:t>
      </w:r>
      <w:r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4F49CB2B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Инструкция по подготовке конкурсных заявок</w:t>
      </w:r>
    </w:p>
    <w:p w14:paraId="7F098E63" w14:textId="77777777" w:rsidR="000E3173" w:rsidRDefault="000E3173" w:rsidP="000E3173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CA87011" w14:textId="77777777" w:rsidR="000E3173" w:rsidRPr="001C0A65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</w:p>
    <w:p w14:paraId="48D868EA" w14:textId="77777777" w:rsidR="00154FB1" w:rsidRPr="000E3173" w:rsidRDefault="00154FB1">
      <w:pPr>
        <w:rPr>
          <w:lang w:val="ru-RU"/>
        </w:rPr>
      </w:pPr>
    </w:p>
    <w:sectPr w:rsidR="00154FB1" w:rsidRPr="000E3173" w:rsidSect="000E3173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2191634">
    <w:abstractNumId w:val="0"/>
  </w:num>
  <w:num w:numId="2" w16cid:durableId="961421535">
    <w:abstractNumId w:val="1"/>
  </w:num>
  <w:num w:numId="3" w16cid:durableId="1515606593">
    <w:abstractNumId w:val="3"/>
  </w:num>
  <w:num w:numId="4" w16cid:durableId="253128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173"/>
    <w:rsid w:val="00013307"/>
    <w:rsid w:val="00051436"/>
    <w:rsid w:val="000B3838"/>
    <w:rsid w:val="000C0001"/>
    <w:rsid w:val="000E3173"/>
    <w:rsid w:val="00154FB1"/>
    <w:rsid w:val="00162B1F"/>
    <w:rsid w:val="00175843"/>
    <w:rsid w:val="001E4F72"/>
    <w:rsid w:val="001F464E"/>
    <w:rsid w:val="00213453"/>
    <w:rsid w:val="0028570D"/>
    <w:rsid w:val="00331DA7"/>
    <w:rsid w:val="003A092F"/>
    <w:rsid w:val="003D5A8E"/>
    <w:rsid w:val="00432FC4"/>
    <w:rsid w:val="004C159B"/>
    <w:rsid w:val="004C410A"/>
    <w:rsid w:val="004D7541"/>
    <w:rsid w:val="00585B6E"/>
    <w:rsid w:val="00624C58"/>
    <w:rsid w:val="006332DC"/>
    <w:rsid w:val="00645A15"/>
    <w:rsid w:val="00694A0D"/>
    <w:rsid w:val="006B70BF"/>
    <w:rsid w:val="006C6A4B"/>
    <w:rsid w:val="006D5D35"/>
    <w:rsid w:val="006E1051"/>
    <w:rsid w:val="007104B4"/>
    <w:rsid w:val="007164E1"/>
    <w:rsid w:val="00724ED1"/>
    <w:rsid w:val="00791A13"/>
    <w:rsid w:val="007D6995"/>
    <w:rsid w:val="00810397"/>
    <w:rsid w:val="00853B0D"/>
    <w:rsid w:val="008E7B17"/>
    <w:rsid w:val="00904D3F"/>
    <w:rsid w:val="0091036E"/>
    <w:rsid w:val="009378BE"/>
    <w:rsid w:val="00972AEC"/>
    <w:rsid w:val="009746B3"/>
    <w:rsid w:val="0099632B"/>
    <w:rsid w:val="009A01B9"/>
    <w:rsid w:val="009B7F85"/>
    <w:rsid w:val="009C15EC"/>
    <w:rsid w:val="00A06667"/>
    <w:rsid w:val="00A12093"/>
    <w:rsid w:val="00A571D7"/>
    <w:rsid w:val="00A62A85"/>
    <w:rsid w:val="00A8139A"/>
    <w:rsid w:val="00B47DC1"/>
    <w:rsid w:val="00B71539"/>
    <w:rsid w:val="00B7653A"/>
    <w:rsid w:val="00BC3D25"/>
    <w:rsid w:val="00C25785"/>
    <w:rsid w:val="00C5345F"/>
    <w:rsid w:val="00D175E9"/>
    <w:rsid w:val="00D54002"/>
    <w:rsid w:val="00DC3EBA"/>
    <w:rsid w:val="00DC7473"/>
    <w:rsid w:val="00DF61B6"/>
    <w:rsid w:val="00F045C0"/>
    <w:rsid w:val="00F6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D0C59"/>
  <w15:chartTrackingRefBased/>
  <w15:docId w15:val="{3354637F-FBD1-4351-9A88-B577F3EF8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3173"/>
  </w:style>
  <w:style w:type="paragraph" w:styleId="1">
    <w:name w:val="heading 1"/>
    <w:basedOn w:val="a"/>
    <w:next w:val="a"/>
    <w:link w:val="10"/>
    <w:uiPriority w:val="9"/>
    <w:qFormat/>
    <w:rsid w:val="000E31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31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1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31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31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31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31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31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31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31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31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31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317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317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317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317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317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317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31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E31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31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31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31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3173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0E317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0E3173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0E31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0E3173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0E3173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0E3173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0E3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0E3173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0E3173"/>
  </w:style>
  <w:style w:type="character" w:styleId="af0">
    <w:name w:val="Hyperlink"/>
    <w:basedOn w:val="a0"/>
    <w:uiPriority w:val="99"/>
    <w:unhideWhenUsed/>
    <w:rsid w:val="000E3173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0E31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erim.Toibaeva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SDJD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ostels2026@kumtor.kg" TargetMode="External"/><Relationship Id="rId5" Type="http://schemas.openxmlformats.org/officeDocument/2006/relationships/hyperlink" Target="mailto:Meerim.Toibaeva@kumtor.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832</Words>
  <Characters>5978</Characters>
  <Application>Microsoft Office Word</Application>
  <DocSecurity>0</DocSecurity>
  <Lines>159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45</cp:revision>
  <cp:lastPrinted>2025-12-10T04:52:00Z</cp:lastPrinted>
  <dcterms:created xsi:type="dcterms:W3CDTF">2025-12-10T03:20:00Z</dcterms:created>
  <dcterms:modified xsi:type="dcterms:W3CDTF">2026-03-18T07:48:00Z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2025-12-10T05:00:02Z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808159e3-3147-43bd-8dd1-3966e73fd190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